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7F2" w:rsidRPr="00485C0A" w:rsidRDefault="00B657F2" w:rsidP="00B657F2">
      <w:pPr>
        <w:jc w:val="distribute"/>
        <w:rPr>
          <w:rFonts w:ascii="方正小标宋简体" w:eastAsia="方正小标宋简体"/>
          <w:color w:val="FF0000"/>
          <w:spacing w:val="-6"/>
          <w:sz w:val="52"/>
          <w:szCs w:val="52"/>
        </w:rPr>
      </w:pPr>
      <w:r w:rsidRPr="00485C0A">
        <w:rPr>
          <w:rFonts w:ascii="方正小标宋简体" w:eastAsia="方正小标宋简体" w:hint="eastAsia"/>
          <w:color w:val="FF0000"/>
          <w:spacing w:val="-6"/>
          <w:sz w:val="52"/>
          <w:szCs w:val="52"/>
        </w:rPr>
        <w:t>中共石河子大学委员会组织部</w:t>
      </w:r>
    </w:p>
    <w:p w:rsidR="00B657F2" w:rsidRPr="00E71AE1" w:rsidRDefault="00AE50E8" w:rsidP="00B657F2">
      <w:pPr>
        <w:rPr>
          <w:rFonts w:ascii="方正小标宋简体" w:eastAsia="方正小标宋简体"/>
          <w:color w:val="000000"/>
          <w:spacing w:val="-10"/>
          <w:sz w:val="28"/>
          <w:szCs w:val="28"/>
        </w:rPr>
      </w:pPr>
      <w:r w:rsidRPr="00AE50E8">
        <w:rPr>
          <w:noProof/>
        </w:rPr>
        <w:pict>
          <v:line id="_x0000_s2050" style="position:absolute;left:0;text-align:left;z-index:251660288" from="-17.85pt,0" to="432.15pt,0" strokecolor="red" strokeweight="4.5pt">
            <v:stroke linestyle="thickThin"/>
          </v:line>
        </w:pict>
      </w:r>
    </w:p>
    <w:p w:rsidR="000205E4" w:rsidRDefault="008A3737" w:rsidP="000205E4">
      <w:pPr>
        <w:spacing w:line="700" w:lineRule="exact"/>
        <w:jc w:val="center"/>
        <w:rPr>
          <w:rFonts w:ascii="方正小标宋简体" w:eastAsia="方正小标宋简体" w:hAnsi="宋体" w:cs="Times New Roman"/>
          <w:bCs/>
          <w:spacing w:val="-10"/>
          <w:sz w:val="44"/>
          <w:szCs w:val="44"/>
        </w:rPr>
      </w:pPr>
      <w:r w:rsidRPr="000205E4">
        <w:rPr>
          <w:rFonts w:ascii="方正小标宋简体" w:eastAsia="方正小标宋简体" w:hAnsi="宋体" w:cs="Times New Roman" w:hint="eastAsia"/>
          <w:bCs/>
          <w:spacing w:val="-10"/>
          <w:sz w:val="44"/>
          <w:szCs w:val="44"/>
        </w:rPr>
        <w:t>转发自治区</w:t>
      </w:r>
      <w:r w:rsidR="000205E4">
        <w:rPr>
          <w:rFonts w:ascii="方正小标宋简体" w:eastAsia="方正小标宋简体" w:hAnsi="宋体" w:cs="Times New Roman" w:hint="eastAsia"/>
          <w:bCs/>
          <w:spacing w:val="-10"/>
          <w:sz w:val="44"/>
          <w:szCs w:val="44"/>
        </w:rPr>
        <w:t>党委</w:t>
      </w:r>
      <w:r w:rsidRPr="000205E4">
        <w:rPr>
          <w:rFonts w:ascii="方正小标宋简体" w:eastAsia="方正小标宋简体" w:hAnsi="宋体" w:cs="Times New Roman" w:hint="eastAsia"/>
          <w:bCs/>
          <w:spacing w:val="-10"/>
          <w:sz w:val="44"/>
          <w:szCs w:val="44"/>
        </w:rPr>
        <w:t>组织部关于进一步落实</w:t>
      </w:r>
    </w:p>
    <w:p w:rsidR="004E52F1" w:rsidRDefault="008A3737" w:rsidP="000205E4">
      <w:pPr>
        <w:spacing w:line="700" w:lineRule="exact"/>
        <w:jc w:val="center"/>
        <w:rPr>
          <w:rFonts w:ascii="方正小标宋简体" w:eastAsia="方正小标宋简体" w:hAnsi="宋体" w:cs="Times New Roman"/>
          <w:bCs/>
          <w:spacing w:val="-10"/>
          <w:sz w:val="44"/>
          <w:szCs w:val="44"/>
        </w:rPr>
      </w:pPr>
      <w:r w:rsidRPr="000205E4">
        <w:rPr>
          <w:rFonts w:ascii="方正小标宋简体" w:eastAsia="方正小标宋简体" w:hAnsi="宋体" w:cs="Times New Roman" w:hint="eastAsia"/>
          <w:bCs/>
          <w:spacing w:val="-10"/>
          <w:sz w:val="44"/>
          <w:szCs w:val="44"/>
        </w:rPr>
        <w:t>“三会一课”制度严格党内组织生活的通知</w:t>
      </w:r>
    </w:p>
    <w:p w:rsidR="003331F9" w:rsidRDefault="003331F9" w:rsidP="000205E4">
      <w:pPr>
        <w:spacing w:line="700" w:lineRule="exact"/>
        <w:jc w:val="center"/>
        <w:rPr>
          <w:rFonts w:ascii="方正小标宋简体" w:eastAsia="方正小标宋简体" w:hAnsi="宋体" w:cs="Times New Roman"/>
          <w:bCs/>
          <w:spacing w:val="-10"/>
          <w:sz w:val="44"/>
          <w:szCs w:val="44"/>
        </w:rPr>
      </w:pPr>
    </w:p>
    <w:p w:rsidR="003331F9" w:rsidRDefault="003331F9" w:rsidP="003331F9">
      <w:pPr>
        <w:widowControl/>
        <w:spacing w:line="600" w:lineRule="exact"/>
        <w:jc w:val="left"/>
        <w:rPr>
          <w:rFonts w:ascii="仿宋_GB2312" w:eastAsia="仿宋_GB2312" w:hAnsi="宋体" w:cs="Times New Roman"/>
          <w:sz w:val="32"/>
          <w:szCs w:val="32"/>
        </w:rPr>
      </w:pPr>
      <w:r w:rsidRPr="00612468">
        <w:rPr>
          <w:rFonts w:ascii="仿宋_GB2312" w:eastAsia="仿宋_GB2312" w:hAnsi="宋体" w:cs="Times New Roman" w:hint="eastAsia"/>
          <w:sz w:val="32"/>
          <w:szCs w:val="32"/>
        </w:rPr>
        <w:t>各学院党政办、校直（附）属单位办公室（组织科）、后勤管理处办公室、离退休工作办公室、机关党工委办公室：</w:t>
      </w:r>
    </w:p>
    <w:p w:rsidR="003331F9" w:rsidRDefault="003331F9" w:rsidP="003331F9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现将</w:t>
      </w:r>
      <w:r>
        <w:rPr>
          <w:rFonts w:ascii="仿宋_GB2312" w:eastAsia="仿宋_GB2312" w:hAnsi="宋体" w:hint="eastAsia"/>
          <w:sz w:val="32"/>
          <w:szCs w:val="32"/>
        </w:rPr>
        <w:t>自治区党委组织部《</w:t>
      </w:r>
      <w:r w:rsidRPr="003331F9">
        <w:rPr>
          <w:rFonts w:ascii="仿宋_GB2312" w:eastAsia="仿宋_GB2312" w:hAnsi="宋体" w:hint="eastAsia"/>
          <w:sz w:val="32"/>
          <w:szCs w:val="32"/>
        </w:rPr>
        <w:t>关于进一步落实“三会一课”制度严格党内组织生活的通知</w:t>
      </w:r>
      <w:r>
        <w:rPr>
          <w:rFonts w:ascii="仿宋_GB2312" w:eastAsia="仿宋_GB2312" w:hAnsi="宋体" w:hint="eastAsia"/>
          <w:sz w:val="32"/>
          <w:szCs w:val="32"/>
        </w:rPr>
        <w:t>》（新党组通字[2016]129号）</w:t>
      </w:r>
      <w:r>
        <w:rPr>
          <w:rFonts w:ascii="仿宋_GB2312" w:eastAsia="仿宋_GB2312" w:hAnsi="宋体" w:cs="Times New Roman" w:hint="eastAsia"/>
          <w:sz w:val="32"/>
          <w:szCs w:val="32"/>
        </w:rPr>
        <w:t>转发你们，</w:t>
      </w:r>
      <w:r w:rsidRPr="00612468">
        <w:rPr>
          <w:rFonts w:ascii="仿宋_GB2312" w:eastAsia="仿宋_GB2312" w:hAnsi="宋体" w:cs="Times New Roman" w:hint="eastAsia"/>
          <w:sz w:val="32"/>
          <w:szCs w:val="32"/>
        </w:rPr>
        <w:t>请</w:t>
      </w:r>
      <w:r>
        <w:rPr>
          <w:rFonts w:ascii="仿宋_GB2312" w:eastAsia="仿宋_GB2312" w:hAnsi="宋体" w:hint="eastAsia"/>
          <w:sz w:val="32"/>
          <w:szCs w:val="32"/>
        </w:rPr>
        <w:t>结合“两学一做”学习教育，</w:t>
      </w:r>
      <w:r>
        <w:rPr>
          <w:rFonts w:ascii="仿宋_GB2312" w:eastAsia="仿宋_GB2312" w:hAnsi="宋体" w:cs="Times New Roman" w:hint="eastAsia"/>
          <w:sz w:val="32"/>
          <w:szCs w:val="32"/>
        </w:rPr>
        <w:t>认真</w:t>
      </w:r>
      <w:r>
        <w:rPr>
          <w:rFonts w:ascii="仿宋_GB2312" w:eastAsia="仿宋_GB2312" w:hAnsi="宋体" w:hint="eastAsia"/>
          <w:sz w:val="32"/>
          <w:szCs w:val="32"/>
        </w:rPr>
        <w:t>组织</w:t>
      </w:r>
      <w:r>
        <w:rPr>
          <w:rFonts w:ascii="仿宋_GB2312" w:eastAsia="仿宋_GB2312" w:hAnsi="宋体" w:cs="Times New Roman" w:hint="eastAsia"/>
          <w:sz w:val="32"/>
          <w:szCs w:val="32"/>
        </w:rPr>
        <w:t>学习</w:t>
      </w:r>
      <w:r w:rsidRPr="00612468">
        <w:rPr>
          <w:rFonts w:ascii="仿宋_GB2312" w:eastAsia="仿宋_GB2312" w:hAnsi="宋体" w:cs="Times New Roman" w:hint="eastAsia"/>
          <w:sz w:val="32"/>
          <w:szCs w:val="32"/>
        </w:rPr>
        <w:t>，</w:t>
      </w:r>
      <w:r>
        <w:rPr>
          <w:rFonts w:ascii="仿宋_GB2312" w:eastAsia="仿宋_GB2312" w:hAnsi="宋体" w:hint="eastAsia"/>
          <w:sz w:val="32"/>
          <w:szCs w:val="32"/>
        </w:rPr>
        <w:t>严格遵照执行</w:t>
      </w:r>
      <w:r w:rsidRPr="00612468">
        <w:rPr>
          <w:rFonts w:ascii="仿宋_GB2312" w:eastAsia="仿宋_GB2312" w:hAnsi="宋体" w:cs="Times New Roman" w:hint="eastAsia"/>
          <w:sz w:val="32"/>
          <w:szCs w:val="32"/>
        </w:rPr>
        <w:t>。</w:t>
      </w:r>
    </w:p>
    <w:p w:rsidR="003331F9" w:rsidRDefault="003331F9" w:rsidP="003331F9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各级党组织一定要从落实全面从严治党要求的高度，深刻认识落实“三会一课”制度、严格党内组织生活的重要意义。把落实“三会一课”作为扎实做好学校各项工作的重要手段，作为强化党员政治纪律和政治规矩、牢固树立“四个意识”的重要举措，以响鼓重锤之势狠抓落实。</w:t>
      </w:r>
    </w:p>
    <w:p w:rsidR="003331F9" w:rsidRDefault="003331F9" w:rsidP="000B7098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0B7098">
        <w:rPr>
          <w:rFonts w:ascii="仿宋_GB2312" w:eastAsia="仿宋_GB2312" w:hAnsi="宋体" w:hint="eastAsia"/>
          <w:sz w:val="32"/>
          <w:szCs w:val="32"/>
        </w:rPr>
        <w:t>一</w:t>
      </w:r>
      <w:r w:rsidR="000B6C75" w:rsidRPr="000B7098">
        <w:rPr>
          <w:rFonts w:ascii="仿宋_GB2312" w:eastAsia="仿宋_GB2312" w:hAnsi="宋体" w:hint="eastAsia"/>
          <w:sz w:val="32"/>
          <w:szCs w:val="32"/>
        </w:rPr>
        <w:t>、</w:t>
      </w:r>
      <w:r w:rsidRPr="000B7098">
        <w:rPr>
          <w:rFonts w:ascii="仿宋_GB2312" w:eastAsia="仿宋_GB2312" w:hAnsi="宋体" w:hint="eastAsia"/>
          <w:sz w:val="32"/>
          <w:szCs w:val="32"/>
        </w:rPr>
        <w:t>严格程序、保</w:t>
      </w:r>
      <w:r>
        <w:rPr>
          <w:rFonts w:ascii="仿宋_GB2312" w:eastAsia="仿宋_GB2312" w:hAnsi="宋体" w:hint="eastAsia"/>
          <w:sz w:val="32"/>
          <w:szCs w:val="32"/>
        </w:rPr>
        <w:t>证质量。严格按照“三会一课”制度规定的工作流程</w:t>
      </w:r>
      <w:r w:rsidR="000B6C75">
        <w:rPr>
          <w:rFonts w:ascii="仿宋_GB2312" w:eastAsia="仿宋_GB2312" w:hAnsi="宋体" w:hint="eastAsia"/>
          <w:sz w:val="32"/>
          <w:szCs w:val="32"/>
        </w:rPr>
        <w:t>和</w:t>
      </w:r>
      <w:r>
        <w:rPr>
          <w:rFonts w:ascii="仿宋_GB2312" w:eastAsia="仿宋_GB2312" w:hAnsi="宋体" w:hint="eastAsia"/>
          <w:sz w:val="32"/>
          <w:szCs w:val="32"/>
        </w:rPr>
        <w:t>要求组织实施，确保“三会一课”的时间、人员、内容和效果落到实处。</w:t>
      </w:r>
    </w:p>
    <w:p w:rsidR="003331F9" w:rsidRDefault="003331F9" w:rsidP="000B7098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0B7098">
        <w:rPr>
          <w:rFonts w:ascii="仿宋_GB2312" w:eastAsia="仿宋_GB2312" w:hAnsi="宋体" w:hint="eastAsia"/>
          <w:sz w:val="32"/>
          <w:szCs w:val="32"/>
        </w:rPr>
        <w:lastRenderedPageBreak/>
        <w:t>二</w:t>
      </w:r>
      <w:r w:rsidR="000B6C75" w:rsidRPr="000B7098">
        <w:rPr>
          <w:rFonts w:ascii="仿宋_GB2312" w:eastAsia="仿宋_GB2312" w:hAnsi="宋体" w:hint="eastAsia"/>
          <w:sz w:val="32"/>
          <w:szCs w:val="32"/>
        </w:rPr>
        <w:t>、</w:t>
      </w:r>
      <w:r w:rsidRPr="000B7098">
        <w:rPr>
          <w:rFonts w:ascii="仿宋_GB2312" w:eastAsia="仿宋_GB2312" w:hAnsi="宋体" w:hint="eastAsia"/>
          <w:sz w:val="32"/>
          <w:szCs w:val="32"/>
        </w:rPr>
        <w:t>创新形式、丰富载</w:t>
      </w:r>
      <w:r>
        <w:rPr>
          <w:rFonts w:ascii="仿宋_GB2312" w:eastAsia="仿宋_GB2312" w:hAnsi="宋体" w:hint="eastAsia"/>
          <w:sz w:val="32"/>
          <w:szCs w:val="32"/>
        </w:rPr>
        <w:t>体。根据党员的特点和需求，大力推进“三会一课”载体、形式、手段的创新，充分利用“两微一端”</w:t>
      </w:r>
      <w:r w:rsidR="007C576B">
        <w:rPr>
          <w:rFonts w:ascii="仿宋_GB2312" w:eastAsia="仿宋_GB2312" w:hAnsi="宋体" w:hint="eastAsia"/>
          <w:sz w:val="32"/>
          <w:szCs w:val="32"/>
        </w:rPr>
        <w:t>等新媒体组织开放式学习，增强“三会一课”吸引力和实效性。</w:t>
      </w:r>
    </w:p>
    <w:p w:rsidR="007C576B" w:rsidRDefault="007C576B" w:rsidP="000B7098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0B7098">
        <w:rPr>
          <w:rFonts w:ascii="仿宋_GB2312" w:eastAsia="仿宋_GB2312" w:hAnsi="宋体" w:hint="eastAsia"/>
          <w:sz w:val="32"/>
          <w:szCs w:val="32"/>
        </w:rPr>
        <w:t>三</w:t>
      </w:r>
      <w:r w:rsidR="000B6C75" w:rsidRPr="000B7098">
        <w:rPr>
          <w:rFonts w:ascii="仿宋_GB2312" w:eastAsia="仿宋_GB2312" w:hAnsi="宋体" w:hint="eastAsia"/>
          <w:sz w:val="32"/>
          <w:szCs w:val="32"/>
        </w:rPr>
        <w:t>、</w:t>
      </w:r>
      <w:r>
        <w:rPr>
          <w:rFonts w:ascii="仿宋_GB2312" w:eastAsia="仿宋_GB2312" w:hAnsi="宋体" w:hint="eastAsia"/>
          <w:sz w:val="32"/>
          <w:szCs w:val="32"/>
        </w:rPr>
        <w:t>健全机制、抓好落实。建立健全党组织生活制度体系，层层落实责任、加强督促检查，加强对基层党组织落实“三会一课”制度的指导和管理，严格责任追究，确保“三会一课”制度落实到位。</w:t>
      </w:r>
    </w:p>
    <w:p w:rsidR="007C576B" w:rsidRDefault="007C576B" w:rsidP="003331F9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四</w:t>
      </w:r>
      <w:r w:rsidR="000B6C75">
        <w:rPr>
          <w:rFonts w:ascii="仿宋_GB2312" w:eastAsia="仿宋_GB2312" w:hAnsi="宋体" w:hint="eastAsia"/>
          <w:sz w:val="32"/>
          <w:szCs w:val="32"/>
        </w:rPr>
        <w:t>、</w:t>
      </w:r>
      <w:r w:rsidR="00B657F2">
        <w:rPr>
          <w:rFonts w:ascii="仿宋_GB2312" w:eastAsia="仿宋_GB2312" w:hAnsi="宋体" w:hint="eastAsia"/>
          <w:sz w:val="32"/>
          <w:szCs w:val="32"/>
        </w:rPr>
        <w:t>请</w:t>
      </w:r>
      <w:r>
        <w:rPr>
          <w:rFonts w:ascii="仿宋_GB2312" w:eastAsia="仿宋_GB2312" w:hAnsi="宋体" w:hint="eastAsia"/>
          <w:sz w:val="32"/>
          <w:szCs w:val="32"/>
        </w:rPr>
        <w:t>各单位</w:t>
      </w:r>
      <w:r w:rsidR="00B657F2">
        <w:rPr>
          <w:rFonts w:ascii="仿宋_GB2312" w:eastAsia="仿宋_GB2312" w:hAnsi="宋体" w:hint="eastAsia"/>
          <w:sz w:val="32"/>
          <w:szCs w:val="32"/>
        </w:rPr>
        <w:t>将</w:t>
      </w:r>
      <w:r>
        <w:rPr>
          <w:rFonts w:ascii="仿宋_GB2312" w:eastAsia="仿宋_GB2312" w:hAnsi="宋体" w:hint="eastAsia"/>
          <w:sz w:val="32"/>
          <w:szCs w:val="32"/>
        </w:rPr>
        <w:t>贯彻落实情况及时报校党委组织部。</w:t>
      </w:r>
    </w:p>
    <w:p w:rsidR="007C576B" w:rsidRPr="00B657F2" w:rsidRDefault="007C576B" w:rsidP="003331F9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</w:p>
    <w:p w:rsidR="007C576B" w:rsidRDefault="007C576B" w:rsidP="003331F9">
      <w:pPr>
        <w:spacing w:line="7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</w:p>
    <w:p w:rsidR="007C576B" w:rsidRDefault="007C576B" w:rsidP="007C576B">
      <w:pPr>
        <w:spacing w:line="700" w:lineRule="exact"/>
        <w:ind w:firstLineChars="200" w:firstLine="640"/>
        <w:jc w:val="righ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石河子大学党委组织部</w:t>
      </w:r>
    </w:p>
    <w:p w:rsidR="007C576B" w:rsidRPr="007C576B" w:rsidRDefault="007C576B" w:rsidP="007C576B">
      <w:pPr>
        <w:spacing w:line="700" w:lineRule="exact"/>
        <w:ind w:firstLineChars="200" w:firstLine="640"/>
        <w:jc w:val="righ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t>2016年10月2</w:t>
      </w:r>
      <w:r w:rsidR="000B7098">
        <w:rPr>
          <w:rFonts w:ascii="仿宋_GB2312" w:eastAsia="仿宋_GB2312" w:hAnsi="宋体" w:hint="eastAsia"/>
          <w:sz w:val="32"/>
          <w:szCs w:val="32"/>
        </w:rPr>
        <w:t>7</w:t>
      </w:r>
      <w:r>
        <w:rPr>
          <w:rFonts w:ascii="仿宋_GB2312" w:eastAsia="仿宋_GB2312" w:hAnsi="宋体"/>
          <w:sz w:val="32"/>
          <w:szCs w:val="32"/>
        </w:rPr>
        <w:t>日</w:t>
      </w:r>
    </w:p>
    <w:p w:rsidR="003331F9" w:rsidRPr="003331F9" w:rsidRDefault="003331F9" w:rsidP="003331F9">
      <w:pPr>
        <w:spacing w:line="700" w:lineRule="exact"/>
        <w:jc w:val="left"/>
        <w:rPr>
          <w:rFonts w:ascii="仿宋_GB2312" w:eastAsia="仿宋_GB2312" w:hAnsi="宋体"/>
          <w:sz w:val="32"/>
          <w:szCs w:val="32"/>
        </w:rPr>
      </w:pPr>
    </w:p>
    <w:p w:rsidR="008A3737" w:rsidRDefault="008A3737"/>
    <w:p w:rsidR="008A3737" w:rsidRDefault="008A3737"/>
    <w:p w:rsidR="008A3737" w:rsidRDefault="008A3737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-792480</wp:posOffset>
            </wp:positionV>
            <wp:extent cx="7280910" cy="10317480"/>
            <wp:effectExtent l="19050" t="0" r="0" b="0"/>
            <wp:wrapNone/>
            <wp:docPr id="1" name="图片 0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1523" cy="1031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-883920</wp:posOffset>
            </wp:positionV>
            <wp:extent cx="7473315" cy="10500360"/>
            <wp:effectExtent l="19050" t="0" r="0" b="0"/>
            <wp:wrapNone/>
            <wp:docPr id="15" name="图片 14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0828" cy="1051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-853440</wp:posOffset>
            </wp:positionV>
            <wp:extent cx="7301865" cy="10500360"/>
            <wp:effectExtent l="19050" t="0" r="0" b="0"/>
            <wp:wrapNone/>
            <wp:docPr id="16" name="图片 15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1865" cy="1050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-822960</wp:posOffset>
            </wp:positionV>
            <wp:extent cx="7280910" cy="10412922"/>
            <wp:effectExtent l="19050" t="0" r="0" b="0"/>
            <wp:wrapNone/>
            <wp:docPr id="17" name="图片 16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0910" cy="1041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-883920</wp:posOffset>
            </wp:positionV>
            <wp:extent cx="7444056" cy="10576560"/>
            <wp:effectExtent l="19050" t="0" r="4494" b="0"/>
            <wp:wrapNone/>
            <wp:docPr id="18" name="图片 17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4056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-883920</wp:posOffset>
            </wp:positionV>
            <wp:extent cx="7386955" cy="10500360"/>
            <wp:effectExtent l="19050" t="0" r="4445" b="0"/>
            <wp:wrapNone/>
            <wp:docPr id="19" name="图片 18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0141" cy="1050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-822960</wp:posOffset>
            </wp:positionV>
            <wp:extent cx="7365264" cy="10439400"/>
            <wp:effectExtent l="19050" t="0" r="7086" b="0"/>
            <wp:wrapNone/>
            <wp:docPr id="20" name="图片 19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5264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-853440</wp:posOffset>
            </wp:positionV>
            <wp:extent cx="7326630" cy="10524596"/>
            <wp:effectExtent l="19050" t="0" r="7620" b="0"/>
            <wp:wrapNone/>
            <wp:docPr id="21" name="图片 20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6630" cy="1052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2B6EE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-853440</wp:posOffset>
            </wp:positionV>
            <wp:extent cx="7435712" cy="10424160"/>
            <wp:effectExtent l="19050" t="0" r="0" b="0"/>
            <wp:wrapNone/>
            <wp:docPr id="22" name="图片 2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35712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/>
    <w:p w:rsidR="0037746F" w:rsidRDefault="0037746F"/>
    <w:p w:rsidR="0037746F" w:rsidRDefault="0037746F"/>
    <w:p w:rsidR="0037746F" w:rsidRDefault="0037746F"/>
    <w:p w:rsidR="0037746F" w:rsidRDefault="0037746F"/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2B6EEA">
      <w:pPr>
        <w:rPr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-822960</wp:posOffset>
            </wp:positionV>
            <wp:extent cx="7334250" cy="10433324"/>
            <wp:effectExtent l="19050" t="0" r="0" b="0"/>
            <wp:wrapNone/>
            <wp:docPr id="23" name="图片 2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43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2B6EEA">
      <w:pPr>
        <w:rPr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-777240</wp:posOffset>
            </wp:positionV>
            <wp:extent cx="7414964" cy="10439400"/>
            <wp:effectExtent l="19050" t="0" r="0" b="0"/>
            <wp:wrapNone/>
            <wp:docPr id="24" name="图片 2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14964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2B6EEA">
      <w:pPr>
        <w:rPr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-1032511</wp:posOffset>
            </wp:positionH>
            <wp:positionV relativeFrom="paragraph">
              <wp:posOffset>-777240</wp:posOffset>
            </wp:positionV>
            <wp:extent cx="7374529" cy="10317480"/>
            <wp:effectExtent l="19050" t="0" r="0" b="0"/>
            <wp:wrapNone/>
            <wp:docPr id="26" name="图片 2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74529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2B6EEA">
      <w:pPr>
        <w:rPr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-853440</wp:posOffset>
            </wp:positionV>
            <wp:extent cx="7372350" cy="10613996"/>
            <wp:effectExtent l="19050" t="0" r="0" b="0"/>
            <wp:wrapNone/>
            <wp:docPr id="27" name="图片 2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79195" cy="1062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Default="0037746F">
      <w:pPr>
        <w:rPr>
          <w:sz w:val="84"/>
          <w:szCs w:val="84"/>
        </w:rPr>
      </w:pPr>
    </w:p>
    <w:p w:rsidR="0037746F" w:rsidRPr="0037746F" w:rsidRDefault="0037746F">
      <w:pPr>
        <w:rPr>
          <w:sz w:val="84"/>
          <w:szCs w:val="84"/>
        </w:rPr>
      </w:pPr>
    </w:p>
    <w:sectPr w:rsidR="0037746F" w:rsidRPr="0037746F" w:rsidSect="004E52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BD4" w:rsidRDefault="00C96BD4" w:rsidP="008A3737">
      <w:r>
        <w:separator/>
      </w:r>
    </w:p>
  </w:endnote>
  <w:endnote w:type="continuationSeparator" w:id="1">
    <w:p w:rsidR="00C96BD4" w:rsidRDefault="00C96BD4" w:rsidP="008A3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BD4" w:rsidRDefault="00C96BD4" w:rsidP="008A3737">
      <w:r>
        <w:separator/>
      </w:r>
    </w:p>
  </w:footnote>
  <w:footnote w:type="continuationSeparator" w:id="1">
    <w:p w:rsidR="00C96BD4" w:rsidRDefault="00C96BD4" w:rsidP="008A37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3737"/>
    <w:rsid w:val="000205E4"/>
    <w:rsid w:val="000B6C75"/>
    <w:rsid w:val="000B7098"/>
    <w:rsid w:val="002B6EEA"/>
    <w:rsid w:val="00324DD4"/>
    <w:rsid w:val="003331F9"/>
    <w:rsid w:val="0037746F"/>
    <w:rsid w:val="004E52F1"/>
    <w:rsid w:val="0054122D"/>
    <w:rsid w:val="007C576B"/>
    <w:rsid w:val="008A3737"/>
    <w:rsid w:val="00AB3939"/>
    <w:rsid w:val="00AE50E8"/>
    <w:rsid w:val="00B41D5F"/>
    <w:rsid w:val="00B657F2"/>
    <w:rsid w:val="00B74179"/>
    <w:rsid w:val="00C96BD4"/>
    <w:rsid w:val="00E50135"/>
    <w:rsid w:val="00F06FB5"/>
    <w:rsid w:val="00FC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2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37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37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37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37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74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74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155</Words>
  <Characters>888</Characters>
  <Application>Microsoft Office Word</Application>
  <DocSecurity>0</DocSecurity>
  <Lines>7</Lines>
  <Paragraphs>2</Paragraphs>
  <ScaleCrop>false</ScaleCrop>
  <Company>Lenovo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2016-10-26T11:41:00Z</dcterms:created>
  <dcterms:modified xsi:type="dcterms:W3CDTF">2016-10-27T08:30:00Z</dcterms:modified>
</cp:coreProperties>
</file>